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4D4A" w:rsidRPr="00F4553A" w:rsidRDefault="00B44D4A" w:rsidP="00B44D4A">
      <w:pPr>
        <w:spacing w:after="0"/>
        <w:ind w:left="6663"/>
        <w:rPr>
          <w:rFonts w:ascii="Times New Roman" w:hAnsi="Times New Roman"/>
          <w:b/>
          <w:noProof/>
        </w:rPr>
      </w:pPr>
      <w:r w:rsidRPr="00F4553A">
        <w:rPr>
          <w:rFonts w:ascii="Times New Roman" w:hAnsi="Times New Roman"/>
          <w:b/>
          <w:noProof/>
        </w:rPr>
        <w:t>ПРОЄКТ</w:t>
      </w:r>
    </w:p>
    <w:p w:rsidR="00B44D4A" w:rsidRPr="00221639" w:rsidRDefault="00B44D4A" w:rsidP="00B44D4A">
      <w:pPr>
        <w:spacing w:after="0"/>
        <w:ind w:left="6663"/>
        <w:rPr>
          <w:rFonts w:ascii="Times New Roman" w:hAnsi="Times New Roman"/>
          <w:noProof/>
        </w:rPr>
      </w:pPr>
      <w:r w:rsidRPr="00221639">
        <w:rPr>
          <w:rFonts w:ascii="Times New Roman" w:hAnsi="Times New Roman"/>
          <w:noProof/>
        </w:rPr>
        <w:t>Головний спеціаліст- землевпорядник</w:t>
      </w:r>
    </w:p>
    <w:p w:rsidR="00B44D4A" w:rsidRDefault="00B44D4A" w:rsidP="00B44D4A">
      <w:pPr>
        <w:spacing w:after="0"/>
        <w:ind w:left="6663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Надія КРАСНОВА</w:t>
      </w:r>
    </w:p>
    <w:p w:rsidR="00B44D4A" w:rsidRPr="00221639" w:rsidRDefault="00B44D4A" w:rsidP="00B44D4A">
      <w:pPr>
        <w:spacing w:after="0"/>
        <w:ind w:left="6663"/>
        <w:rPr>
          <w:rFonts w:ascii="Times New Roman" w:hAnsi="Times New Roman"/>
          <w:noProof/>
        </w:rPr>
      </w:pPr>
    </w:p>
    <w:p w:rsidR="00B44D4A" w:rsidRPr="001F257A" w:rsidRDefault="00B44D4A" w:rsidP="00B44D4A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785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D4A" w:rsidRPr="001F257A" w:rsidRDefault="00B44D4A" w:rsidP="00B44D4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val="ru-RU" w:eastAsia="ru-RU"/>
        </w:rPr>
      </w:pPr>
    </w:p>
    <w:p w:rsidR="00B44D4A" w:rsidRPr="001F257A" w:rsidRDefault="00B44D4A" w:rsidP="00B44D4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F25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ГОРОДОЦЬКА СІЛЬСЬКА РАДА</w:t>
      </w:r>
    </w:p>
    <w:p w:rsidR="00B44D4A" w:rsidRPr="001F257A" w:rsidRDefault="00B44D4A" w:rsidP="00B44D4A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</w:pPr>
      <w:r w:rsidRPr="001F25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РІВНЕНСЬКОГО РАЙОНУ РІВНЕНСЬКОЇ ОБЛАСТІ</w:t>
      </w:r>
    </w:p>
    <w:p w:rsidR="00B44D4A" w:rsidRPr="001F257A" w:rsidRDefault="00B44D4A" w:rsidP="00B44D4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1F25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Восьме</w:t>
      </w:r>
      <w:proofErr w:type="spellEnd"/>
      <w:r w:rsidRPr="001F25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F25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скликання</w:t>
      </w:r>
      <w:proofErr w:type="spellEnd"/>
    </w:p>
    <w:p w:rsidR="00B44D4A" w:rsidRPr="001F257A" w:rsidRDefault="00B44D4A" w:rsidP="00B44D4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1F25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(____________________ </w:t>
      </w:r>
      <w:proofErr w:type="spellStart"/>
      <w:r w:rsidRPr="001F25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сесія</w:t>
      </w:r>
      <w:proofErr w:type="spellEnd"/>
      <w:r w:rsidRPr="001F25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)</w:t>
      </w:r>
    </w:p>
    <w:p w:rsidR="00B44D4A" w:rsidRPr="001F257A" w:rsidRDefault="00B44D4A" w:rsidP="00B44D4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B44D4A" w:rsidRPr="001F257A" w:rsidRDefault="00B44D4A" w:rsidP="00B44D4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1F257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Р І Ш Е Н </w:t>
      </w:r>
      <w:proofErr w:type="spellStart"/>
      <w:r w:rsidRPr="001F257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Н</w:t>
      </w:r>
      <w:proofErr w:type="spellEnd"/>
      <w:r w:rsidRPr="001F257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Я</w:t>
      </w:r>
    </w:p>
    <w:p w:rsidR="00B44D4A" w:rsidRPr="001F257A" w:rsidRDefault="00B44D4A" w:rsidP="00B44D4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1F2D27" w:rsidRDefault="001F2D27" w:rsidP="001F2D2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04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липня 2025 року         с. Городок                             № 5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9/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49</w:t>
      </w:r>
    </w:p>
    <w:p w:rsidR="00B44D4A" w:rsidRPr="00B22205" w:rsidRDefault="00B44D4A" w:rsidP="00B44D4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44D4A" w:rsidRPr="00B22205" w:rsidRDefault="00B44D4A" w:rsidP="00B44D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Hlk193300501"/>
      <w:r w:rsidRPr="00B22205">
        <w:rPr>
          <w:rFonts w:ascii="Times New Roman" w:hAnsi="Times New Roman"/>
          <w:b/>
          <w:sz w:val="28"/>
          <w:szCs w:val="28"/>
        </w:rPr>
        <w:t>Про надання дозволу на складання</w:t>
      </w:r>
    </w:p>
    <w:p w:rsidR="00B44D4A" w:rsidRPr="00B22205" w:rsidRDefault="00B44D4A" w:rsidP="00B44D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B22205"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 w:rsidRPr="00B22205">
        <w:rPr>
          <w:rFonts w:ascii="Times New Roman" w:hAnsi="Times New Roman"/>
          <w:b/>
          <w:sz w:val="28"/>
          <w:szCs w:val="28"/>
        </w:rPr>
        <w:t xml:space="preserve"> землеустрою</w:t>
      </w:r>
      <w:bookmarkStart w:id="1" w:name="_Hlk126243737"/>
      <w:r w:rsidRPr="00B22205">
        <w:rPr>
          <w:rFonts w:ascii="Times New Roman" w:hAnsi="Times New Roman"/>
          <w:b/>
          <w:sz w:val="28"/>
          <w:szCs w:val="28"/>
        </w:rPr>
        <w:t xml:space="preserve"> щодо відведення </w:t>
      </w:r>
    </w:p>
    <w:p w:rsidR="00B44D4A" w:rsidRPr="00B22205" w:rsidRDefault="00B44D4A" w:rsidP="00B44D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2205">
        <w:rPr>
          <w:rFonts w:ascii="Times New Roman" w:hAnsi="Times New Roman"/>
          <w:b/>
          <w:sz w:val="28"/>
          <w:szCs w:val="28"/>
        </w:rPr>
        <w:t>земельн</w:t>
      </w:r>
      <w:r>
        <w:rPr>
          <w:rFonts w:ascii="Times New Roman" w:hAnsi="Times New Roman"/>
          <w:b/>
          <w:sz w:val="28"/>
          <w:szCs w:val="28"/>
        </w:rPr>
        <w:t xml:space="preserve">их </w:t>
      </w:r>
      <w:r w:rsidRPr="00B22205">
        <w:rPr>
          <w:rFonts w:ascii="Times New Roman" w:hAnsi="Times New Roman"/>
          <w:b/>
          <w:sz w:val="28"/>
          <w:szCs w:val="28"/>
        </w:rPr>
        <w:t>ділян</w:t>
      </w:r>
      <w:r>
        <w:rPr>
          <w:rFonts w:ascii="Times New Roman" w:hAnsi="Times New Roman"/>
          <w:b/>
          <w:sz w:val="28"/>
          <w:szCs w:val="28"/>
        </w:rPr>
        <w:t>ок</w:t>
      </w:r>
      <w:r w:rsidRPr="00B22205">
        <w:rPr>
          <w:rFonts w:ascii="Times New Roman" w:hAnsi="Times New Roman"/>
          <w:b/>
          <w:sz w:val="28"/>
          <w:szCs w:val="28"/>
        </w:rPr>
        <w:t xml:space="preserve"> в оренду для</w:t>
      </w:r>
    </w:p>
    <w:p w:rsidR="00B44D4A" w:rsidRPr="00B22205" w:rsidRDefault="00B44D4A" w:rsidP="00B44D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2205">
        <w:rPr>
          <w:rFonts w:ascii="Times New Roman" w:hAnsi="Times New Roman"/>
          <w:b/>
          <w:sz w:val="28"/>
          <w:szCs w:val="28"/>
        </w:rPr>
        <w:t>сінокосіння, випасання худоби</w:t>
      </w:r>
    </w:p>
    <w:bookmarkEnd w:id="0"/>
    <w:bookmarkEnd w:id="1"/>
    <w:p w:rsidR="00B44D4A" w:rsidRPr="00B22205" w:rsidRDefault="00B44D4A" w:rsidP="00B44D4A">
      <w:pPr>
        <w:pStyle w:val="a5"/>
        <w:ind w:firstLine="708"/>
        <w:jc w:val="both"/>
        <w:rPr>
          <w:b w:val="0"/>
          <w:szCs w:val="28"/>
        </w:rPr>
      </w:pPr>
    </w:p>
    <w:p w:rsidR="00B44D4A" w:rsidRPr="00B22205" w:rsidRDefault="00B44D4A" w:rsidP="00B44D4A">
      <w:pPr>
        <w:pStyle w:val="a5"/>
        <w:ind w:firstLine="567"/>
        <w:jc w:val="both"/>
        <w:rPr>
          <w:b w:val="0"/>
          <w:szCs w:val="28"/>
        </w:rPr>
      </w:pPr>
      <w:r w:rsidRPr="00B22205">
        <w:rPr>
          <w:b w:val="0"/>
          <w:szCs w:val="28"/>
        </w:rPr>
        <w:t xml:space="preserve">Розглянувши заяву громадянина </w:t>
      </w:r>
      <w:r>
        <w:rPr>
          <w:b w:val="0"/>
          <w:szCs w:val="28"/>
        </w:rPr>
        <w:t>Ріска Івана Івановича</w:t>
      </w:r>
      <w:r w:rsidRPr="00B22205">
        <w:rPr>
          <w:b w:val="0"/>
          <w:szCs w:val="28"/>
        </w:rPr>
        <w:t xml:space="preserve"> про надання дозволу на складання </w:t>
      </w:r>
      <w:proofErr w:type="spellStart"/>
      <w:r w:rsidRPr="00B22205">
        <w:rPr>
          <w:b w:val="0"/>
          <w:szCs w:val="28"/>
        </w:rPr>
        <w:t>проєкту</w:t>
      </w:r>
      <w:proofErr w:type="spellEnd"/>
      <w:r w:rsidRPr="00B22205">
        <w:rPr>
          <w:b w:val="0"/>
          <w:szCs w:val="28"/>
        </w:rPr>
        <w:t xml:space="preserve"> землеустрою щодо відведення земельн</w:t>
      </w:r>
      <w:r>
        <w:rPr>
          <w:b w:val="0"/>
          <w:szCs w:val="28"/>
        </w:rPr>
        <w:t xml:space="preserve">их </w:t>
      </w:r>
      <w:r w:rsidRPr="00B22205">
        <w:rPr>
          <w:b w:val="0"/>
          <w:szCs w:val="28"/>
        </w:rPr>
        <w:t>ділян</w:t>
      </w:r>
      <w:r>
        <w:rPr>
          <w:b w:val="0"/>
          <w:szCs w:val="28"/>
        </w:rPr>
        <w:t>ок</w:t>
      </w:r>
      <w:r w:rsidRPr="00B22205">
        <w:rPr>
          <w:b w:val="0"/>
          <w:szCs w:val="28"/>
        </w:rPr>
        <w:t xml:space="preserve"> </w:t>
      </w:r>
      <w:bookmarkStart w:id="2" w:name="_Hlk202537489"/>
      <w:r w:rsidRPr="00B22205">
        <w:rPr>
          <w:b w:val="0"/>
          <w:szCs w:val="28"/>
        </w:rPr>
        <w:t>орієнтовн</w:t>
      </w:r>
      <w:r>
        <w:rPr>
          <w:b w:val="0"/>
          <w:szCs w:val="28"/>
        </w:rPr>
        <w:t>ими</w:t>
      </w:r>
      <w:r w:rsidRPr="00B22205">
        <w:rPr>
          <w:b w:val="0"/>
          <w:szCs w:val="28"/>
        </w:rPr>
        <w:t xml:space="preserve"> площ</w:t>
      </w:r>
      <w:r>
        <w:rPr>
          <w:b w:val="0"/>
          <w:szCs w:val="28"/>
        </w:rPr>
        <w:t>ами</w:t>
      </w:r>
      <w:r w:rsidRPr="00B22205">
        <w:rPr>
          <w:b w:val="0"/>
          <w:szCs w:val="28"/>
        </w:rPr>
        <w:t xml:space="preserve"> </w:t>
      </w:r>
      <w:r>
        <w:rPr>
          <w:b w:val="0"/>
          <w:szCs w:val="28"/>
        </w:rPr>
        <w:t>16,0</w:t>
      </w:r>
      <w:r w:rsidRPr="00B22205">
        <w:rPr>
          <w:b w:val="0"/>
          <w:szCs w:val="28"/>
        </w:rPr>
        <w:t xml:space="preserve"> га</w:t>
      </w:r>
      <w:r>
        <w:rPr>
          <w:b w:val="0"/>
          <w:szCs w:val="28"/>
        </w:rPr>
        <w:t>, 6,5 га, 2,7 га</w:t>
      </w:r>
      <w:r w:rsidRPr="00B22205">
        <w:rPr>
          <w:b w:val="0"/>
          <w:szCs w:val="28"/>
        </w:rPr>
        <w:t xml:space="preserve"> в оренду для сінокосіння та випасання худоби, як</w:t>
      </w:r>
      <w:r>
        <w:rPr>
          <w:b w:val="0"/>
          <w:szCs w:val="28"/>
        </w:rPr>
        <w:t>і</w:t>
      </w:r>
      <w:r w:rsidRPr="00B22205">
        <w:rPr>
          <w:b w:val="0"/>
          <w:szCs w:val="28"/>
        </w:rPr>
        <w:t xml:space="preserve"> розташован</w:t>
      </w:r>
      <w:r>
        <w:rPr>
          <w:b w:val="0"/>
          <w:szCs w:val="28"/>
        </w:rPr>
        <w:t>і на території</w:t>
      </w:r>
      <w:r w:rsidRPr="00B22205">
        <w:rPr>
          <w:b w:val="0"/>
          <w:szCs w:val="28"/>
        </w:rPr>
        <w:t xml:space="preserve"> Городоцької сільської ради, </w:t>
      </w:r>
      <w:bookmarkStart w:id="3" w:name="_Hlk202537353"/>
      <w:r w:rsidRPr="00B22205">
        <w:rPr>
          <w:b w:val="0"/>
          <w:szCs w:val="28"/>
        </w:rPr>
        <w:t xml:space="preserve">за рахунок земель </w:t>
      </w:r>
      <w:r>
        <w:rPr>
          <w:b w:val="0"/>
          <w:szCs w:val="28"/>
        </w:rPr>
        <w:t xml:space="preserve">запасу </w:t>
      </w:r>
      <w:bookmarkStart w:id="4" w:name="_Hlk202537212"/>
      <w:r w:rsidRPr="00B22205">
        <w:rPr>
          <w:b w:val="0"/>
          <w:szCs w:val="28"/>
        </w:rPr>
        <w:t>сільськогосподарського призначення комунальної власності</w:t>
      </w:r>
      <w:bookmarkEnd w:id="2"/>
      <w:bookmarkEnd w:id="3"/>
      <w:bookmarkEnd w:id="4"/>
      <w:r w:rsidRPr="00B22205">
        <w:rPr>
          <w:b w:val="0"/>
          <w:szCs w:val="28"/>
        </w:rPr>
        <w:t xml:space="preserve">, </w:t>
      </w:r>
      <w:bookmarkStart w:id="5" w:name="_Hlk145059360"/>
      <w:r w:rsidRPr="00B22205">
        <w:rPr>
          <w:b w:val="0"/>
          <w:szCs w:val="28"/>
        </w:rPr>
        <w:t xml:space="preserve">відповідно до статей </w:t>
      </w:r>
      <w:r>
        <w:rPr>
          <w:b w:val="0"/>
          <w:szCs w:val="28"/>
        </w:rPr>
        <w:t xml:space="preserve">12, 34, 93, 116, 122, 124, 125, 126, 134 </w:t>
      </w:r>
      <w:r w:rsidRPr="00B22205">
        <w:rPr>
          <w:b w:val="0"/>
          <w:szCs w:val="28"/>
        </w:rPr>
        <w:t xml:space="preserve">Земельного кодексу України, </w:t>
      </w:r>
      <w:r w:rsidRPr="0034547B">
        <w:rPr>
          <w:b w:val="0"/>
          <w:szCs w:val="28"/>
        </w:rPr>
        <w:t>статей 25, 50 Закону України «Про землеустрій»</w:t>
      </w:r>
      <w:r>
        <w:rPr>
          <w:b w:val="0"/>
          <w:szCs w:val="28"/>
        </w:rPr>
        <w:t>,</w:t>
      </w:r>
      <w:r w:rsidRPr="0034547B">
        <w:rPr>
          <w:b w:val="0"/>
          <w:szCs w:val="28"/>
        </w:rPr>
        <w:t xml:space="preserve"> </w:t>
      </w:r>
      <w:r w:rsidRPr="00B22205">
        <w:rPr>
          <w:b w:val="0"/>
          <w:szCs w:val="28"/>
        </w:rPr>
        <w:t>керуючись статтями 26, 59 Закону України «Про місцеве самоврядування в Україні»</w:t>
      </w:r>
      <w:bookmarkEnd w:id="5"/>
      <w:r w:rsidRPr="00B22205">
        <w:rPr>
          <w:b w:val="0"/>
          <w:szCs w:val="28"/>
        </w:rPr>
        <w:t>, за погодженням з постійними комісіями сільської ради, сільська рада</w:t>
      </w:r>
    </w:p>
    <w:p w:rsidR="00B44D4A" w:rsidRPr="00B22205" w:rsidRDefault="00B44D4A" w:rsidP="00B44D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D4A" w:rsidRDefault="00B44D4A" w:rsidP="00B44D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205"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:rsidR="00B44D4A" w:rsidRPr="00B22205" w:rsidRDefault="00B44D4A" w:rsidP="00B44D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D4A" w:rsidRPr="00E84A2F" w:rsidRDefault="00B44D4A" w:rsidP="00B44D4A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bookmarkStart w:id="6" w:name="_Hlk161320766"/>
      <w:r w:rsidRPr="00B22205">
        <w:rPr>
          <w:sz w:val="28"/>
          <w:szCs w:val="28"/>
          <w:lang w:val="uk-UA"/>
        </w:rPr>
        <w:t xml:space="preserve">Надати дозвіл </w:t>
      </w:r>
      <w:bookmarkStart w:id="7" w:name="_Hlk193300904"/>
      <w:r w:rsidRPr="00B22205">
        <w:rPr>
          <w:sz w:val="28"/>
          <w:szCs w:val="28"/>
          <w:lang w:val="uk-UA"/>
        </w:rPr>
        <w:t xml:space="preserve">громадянину </w:t>
      </w:r>
      <w:r>
        <w:rPr>
          <w:sz w:val="28"/>
          <w:szCs w:val="28"/>
          <w:lang w:val="uk-UA"/>
        </w:rPr>
        <w:t>Ріску Івану Івановичу</w:t>
      </w:r>
      <w:r w:rsidRPr="00B22205">
        <w:rPr>
          <w:sz w:val="28"/>
          <w:szCs w:val="28"/>
          <w:lang w:val="uk-UA"/>
        </w:rPr>
        <w:t xml:space="preserve"> на розробку </w:t>
      </w:r>
      <w:proofErr w:type="spellStart"/>
      <w:r w:rsidRPr="00B22205">
        <w:rPr>
          <w:sz w:val="28"/>
          <w:szCs w:val="28"/>
          <w:lang w:val="uk-UA"/>
        </w:rPr>
        <w:t>проєкту</w:t>
      </w:r>
      <w:proofErr w:type="spellEnd"/>
      <w:r w:rsidRPr="00B22205">
        <w:rPr>
          <w:sz w:val="28"/>
          <w:szCs w:val="28"/>
          <w:lang w:val="uk-UA"/>
        </w:rPr>
        <w:t xml:space="preserve"> земле</w:t>
      </w:r>
      <w:r>
        <w:rPr>
          <w:sz w:val="28"/>
          <w:szCs w:val="28"/>
          <w:lang w:val="uk-UA"/>
        </w:rPr>
        <w:t>устрою щодо відведення земельних ділянок</w:t>
      </w:r>
      <w:r w:rsidRPr="00B22205">
        <w:rPr>
          <w:sz w:val="28"/>
          <w:szCs w:val="28"/>
          <w:lang w:val="uk-UA"/>
        </w:rPr>
        <w:t xml:space="preserve"> в оренду </w:t>
      </w:r>
      <w:r w:rsidRPr="00FB3B9B">
        <w:rPr>
          <w:sz w:val="28"/>
          <w:szCs w:val="28"/>
          <w:lang w:val="uk-UA"/>
        </w:rPr>
        <w:t xml:space="preserve">строком на _____ (________________) років </w:t>
      </w:r>
      <w:r w:rsidRPr="00B22205">
        <w:rPr>
          <w:sz w:val="28"/>
          <w:szCs w:val="28"/>
          <w:lang w:val="uk-UA"/>
        </w:rPr>
        <w:t xml:space="preserve">для сінокосіння та випасання худоби </w:t>
      </w:r>
      <w:r>
        <w:rPr>
          <w:sz w:val="28"/>
          <w:szCs w:val="28"/>
          <w:lang w:val="uk-UA"/>
        </w:rPr>
        <w:t>на території</w:t>
      </w:r>
      <w:r w:rsidRPr="00B22205">
        <w:rPr>
          <w:sz w:val="28"/>
          <w:szCs w:val="28"/>
          <w:lang w:val="uk-UA"/>
        </w:rPr>
        <w:t xml:space="preserve"> Городоцької сільської ради Рівненського району Рівненської</w:t>
      </w:r>
      <w:bookmarkEnd w:id="6"/>
      <w:r w:rsidRPr="00B22205">
        <w:rPr>
          <w:sz w:val="28"/>
          <w:szCs w:val="28"/>
          <w:lang w:val="uk-UA"/>
        </w:rPr>
        <w:t xml:space="preserve"> області</w:t>
      </w:r>
      <w:bookmarkEnd w:id="7"/>
      <w:r>
        <w:rPr>
          <w:sz w:val="28"/>
          <w:szCs w:val="28"/>
          <w:lang w:val="uk-UA"/>
        </w:rPr>
        <w:t>, а саме:</w:t>
      </w:r>
    </w:p>
    <w:p w:rsidR="00B44D4A" w:rsidRDefault="00B44D4A" w:rsidP="00B44D4A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bookmarkStart w:id="8" w:name="_Hlk202537847"/>
      <w:r>
        <w:rPr>
          <w:sz w:val="28"/>
          <w:szCs w:val="28"/>
          <w:lang w:val="uk-UA"/>
        </w:rPr>
        <w:t xml:space="preserve">площею 6,5300 га </w:t>
      </w:r>
      <w:r w:rsidRPr="00FB3B9B">
        <w:rPr>
          <w:sz w:val="28"/>
          <w:szCs w:val="28"/>
          <w:lang w:val="uk-UA"/>
        </w:rPr>
        <w:t>за рахунок земель запасу (земельні ділянки кожної категорії земель, які не надані у власність або користування громадянам чи юридичним особам) (кадастровий номер земельної ділянки 5624683300:01:010:001</w:t>
      </w:r>
      <w:r>
        <w:rPr>
          <w:sz w:val="28"/>
          <w:szCs w:val="28"/>
          <w:lang w:val="uk-UA"/>
        </w:rPr>
        <w:t>9</w:t>
      </w:r>
      <w:r w:rsidRPr="00FB3B9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B44D4A" w:rsidRDefault="00B44D4A" w:rsidP="00B44D4A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площею 16,0000 га </w:t>
      </w:r>
      <w:r w:rsidRPr="00FB3B9B">
        <w:rPr>
          <w:sz w:val="28"/>
          <w:szCs w:val="28"/>
          <w:lang w:val="uk-UA"/>
        </w:rPr>
        <w:t xml:space="preserve">за рахунок земель запасу (земельні ділянки кожної категорії земель, які не надані у власність або користування громадянам чи </w:t>
      </w:r>
      <w:r w:rsidRPr="00FB3B9B">
        <w:rPr>
          <w:sz w:val="28"/>
          <w:szCs w:val="28"/>
          <w:lang w:val="uk-UA"/>
        </w:rPr>
        <w:lastRenderedPageBreak/>
        <w:t>юридичним особам) (кадастровий номер земельної ділянки 5624683300:01:010:0018)</w:t>
      </w:r>
      <w:r>
        <w:rPr>
          <w:sz w:val="28"/>
          <w:szCs w:val="28"/>
          <w:lang w:val="uk-UA"/>
        </w:rPr>
        <w:t>;</w:t>
      </w:r>
    </w:p>
    <w:p w:rsidR="00B44D4A" w:rsidRDefault="00B44D4A" w:rsidP="00B44D4A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орієнтовною площею 2,7 га </w:t>
      </w:r>
      <w:r w:rsidRPr="007F7A48">
        <w:rPr>
          <w:sz w:val="28"/>
          <w:szCs w:val="28"/>
          <w:lang w:val="uk-UA"/>
        </w:rPr>
        <w:t>за рахунок земель запасу сільськогосподарського призначення комунальної власності</w:t>
      </w:r>
      <w:bookmarkEnd w:id="8"/>
      <w:r>
        <w:rPr>
          <w:sz w:val="28"/>
          <w:szCs w:val="28"/>
          <w:lang w:val="uk-UA"/>
        </w:rPr>
        <w:t>.</w:t>
      </w:r>
    </w:p>
    <w:p w:rsidR="00B44D4A" w:rsidRDefault="00B44D4A" w:rsidP="00B44D4A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B44D4A" w:rsidRPr="007F7A48" w:rsidRDefault="00B44D4A" w:rsidP="00B44D4A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7F7A48">
        <w:rPr>
          <w:sz w:val="28"/>
          <w:szCs w:val="28"/>
          <w:lang w:val="uk-UA"/>
        </w:rPr>
        <w:t xml:space="preserve">Громадянину Ріску Івану Івановичу звернутися до суб’єкта господарювання, що є виконавцем робіт із землеустрою, відповідно до закону, для виготовлення </w:t>
      </w:r>
      <w:proofErr w:type="spellStart"/>
      <w:r w:rsidRPr="007F7A48">
        <w:rPr>
          <w:sz w:val="28"/>
          <w:szCs w:val="28"/>
          <w:lang w:val="uk-UA"/>
        </w:rPr>
        <w:t>проєкту</w:t>
      </w:r>
      <w:proofErr w:type="spellEnd"/>
      <w:r w:rsidRPr="007F7A48">
        <w:rPr>
          <w:sz w:val="28"/>
          <w:szCs w:val="28"/>
          <w:lang w:val="uk-UA"/>
        </w:rPr>
        <w:t xml:space="preserve"> землеустрою щодо відведення земельних ділянок.</w:t>
      </w:r>
    </w:p>
    <w:p w:rsidR="00B44D4A" w:rsidRPr="007F7A48" w:rsidRDefault="00B44D4A" w:rsidP="00B44D4A">
      <w:pPr>
        <w:pStyle w:val="2"/>
        <w:tabs>
          <w:tab w:val="left" w:pos="993"/>
        </w:tabs>
        <w:spacing w:after="0" w:line="240" w:lineRule="auto"/>
        <w:ind w:left="567"/>
        <w:jc w:val="both"/>
        <w:rPr>
          <w:sz w:val="28"/>
          <w:szCs w:val="28"/>
          <w:lang w:val="uk-UA"/>
        </w:rPr>
      </w:pPr>
    </w:p>
    <w:p w:rsidR="00B44D4A" w:rsidRPr="007F7A48" w:rsidRDefault="00B44D4A" w:rsidP="00B44D4A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7F7A48">
        <w:rPr>
          <w:sz w:val="28"/>
          <w:szCs w:val="28"/>
          <w:lang w:val="uk-UA"/>
        </w:rPr>
        <w:t xml:space="preserve">Розроблений </w:t>
      </w:r>
      <w:proofErr w:type="spellStart"/>
      <w:r w:rsidRPr="007F7A48">
        <w:rPr>
          <w:sz w:val="28"/>
          <w:szCs w:val="28"/>
          <w:lang w:val="uk-UA"/>
        </w:rPr>
        <w:t>проєкт</w:t>
      </w:r>
      <w:proofErr w:type="spellEnd"/>
      <w:r w:rsidRPr="007F7A48">
        <w:rPr>
          <w:sz w:val="28"/>
          <w:szCs w:val="28"/>
          <w:lang w:val="uk-UA"/>
        </w:rPr>
        <w:t xml:space="preserve"> землеустрою подати на розгляд та затвердження сесії Городоцької сільської ради.</w:t>
      </w:r>
    </w:p>
    <w:p w:rsidR="00B44D4A" w:rsidRPr="007F7A48" w:rsidRDefault="00B44D4A" w:rsidP="00B44D4A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4D4A" w:rsidRPr="007F7A48" w:rsidRDefault="00B44D4A" w:rsidP="00B44D4A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7F7A48">
        <w:rPr>
          <w:sz w:val="28"/>
          <w:szCs w:val="28"/>
          <w:lang w:val="uk-UA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:rsidR="00B44D4A" w:rsidRPr="00B22205" w:rsidRDefault="00B44D4A" w:rsidP="00B44D4A">
      <w:pPr>
        <w:tabs>
          <w:tab w:val="left" w:pos="78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44D4A" w:rsidRPr="00B22205" w:rsidRDefault="00B44D4A" w:rsidP="00B44D4A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D4A" w:rsidRPr="00B22205" w:rsidRDefault="00B44D4A" w:rsidP="00B4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D4A" w:rsidRPr="00B22205" w:rsidRDefault="00B44D4A" w:rsidP="00B44D4A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</w:rPr>
      </w:pPr>
      <w:r w:rsidRPr="00B22205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B2220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22205">
        <w:rPr>
          <w:rFonts w:ascii="Times New Roman" w:hAnsi="Times New Roman"/>
          <w:sz w:val="28"/>
          <w:szCs w:val="28"/>
        </w:rPr>
        <w:t xml:space="preserve">    Сергій ПОЛІЩУК</w:t>
      </w:r>
    </w:p>
    <w:p w:rsidR="00B44D4A" w:rsidRDefault="00B44D4A" w:rsidP="00B44D4A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:rsidR="00B44D4A" w:rsidRPr="00B22205" w:rsidRDefault="00B44D4A" w:rsidP="00B44D4A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</w:rPr>
        <w:sectPr w:rsidR="00B44D4A" w:rsidRPr="00B22205" w:rsidSect="007F7A48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D3AA9" w:rsidRDefault="006D3AA9" w:rsidP="001F2D27">
      <w:pPr>
        <w:spacing w:after="0" w:line="240" w:lineRule="auto"/>
        <w:jc w:val="center"/>
      </w:pPr>
      <w:bookmarkStart w:id="9" w:name="_GoBack"/>
      <w:bookmarkEnd w:id="9"/>
    </w:p>
    <w:sectPr w:rsidR="006D3AA9" w:rsidSect="0028212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2C01" w:rsidRDefault="00972C01" w:rsidP="00BF33F4">
      <w:pPr>
        <w:spacing w:after="0" w:line="240" w:lineRule="auto"/>
      </w:pPr>
      <w:r>
        <w:separator/>
      </w:r>
    </w:p>
  </w:endnote>
  <w:endnote w:type="continuationSeparator" w:id="0">
    <w:p w:rsidR="00972C01" w:rsidRDefault="00972C01" w:rsidP="00BF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2C01" w:rsidRDefault="00972C01" w:rsidP="00BF33F4">
      <w:pPr>
        <w:spacing w:after="0" w:line="240" w:lineRule="auto"/>
      </w:pPr>
      <w:r>
        <w:separator/>
      </w:r>
    </w:p>
  </w:footnote>
  <w:footnote w:type="continuationSeparator" w:id="0">
    <w:p w:rsidR="00972C01" w:rsidRDefault="00972C01" w:rsidP="00BF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334B" w:rsidRPr="00C84E88" w:rsidRDefault="00BF33F4">
    <w:pPr>
      <w:pStyle w:val="a3"/>
      <w:jc w:val="center"/>
      <w:rPr>
        <w:rFonts w:ascii="Times New Roman" w:hAnsi="Times New Roman"/>
        <w:sz w:val="24"/>
        <w:szCs w:val="24"/>
      </w:rPr>
    </w:pPr>
    <w:r w:rsidRPr="00C84E88">
      <w:rPr>
        <w:rFonts w:ascii="Times New Roman" w:hAnsi="Times New Roman"/>
        <w:sz w:val="24"/>
        <w:szCs w:val="24"/>
      </w:rPr>
      <w:fldChar w:fldCharType="begin"/>
    </w:r>
    <w:r w:rsidR="006D3AA9" w:rsidRPr="00C84E88">
      <w:rPr>
        <w:rFonts w:ascii="Times New Roman" w:hAnsi="Times New Roman"/>
        <w:sz w:val="24"/>
        <w:szCs w:val="24"/>
      </w:rPr>
      <w:instrText xml:space="preserve"> PAGE   \* MERGEFORMAT </w:instrText>
    </w:r>
    <w:r w:rsidRPr="00C84E88">
      <w:rPr>
        <w:rFonts w:ascii="Times New Roman" w:hAnsi="Times New Roman"/>
        <w:sz w:val="24"/>
        <w:szCs w:val="24"/>
      </w:rPr>
      <w:fldChar w:fldCharType="separate"/>
    </w:r>
    <w:r w:rsidR="00C95FE7">
      <w:rPr>
        <w:rFonts w:ascii="Times New Roman" w:hAnsi="Times New Roman"/>
        <w:noProof/>
        <w:sz w:val="24"/>
        <w:szCs w:val="24"/>
      </w:rPr>
      <w:t>2</w:t>
    </w:r>
    <w:r w:rsidRPr="00C84E88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1F7C" w:rsidRPr="00580A89" w:rsidRDefault="00BF33F4" w:rsidP="00ED1F7C">
    <w:pPr>
      <w:pStyle w:val="a3"/>
      <w:jc w:val="center"/>
      <w:rPr>
        <w:rFonts w:ascii="Times New Roman" w:hAnsi="Times New Roman"/>
        <w:sz w:val="24"/>
        <w:szCs w:val="24"/>
      </w:rPr>
    </w:pPr>
    <w:r w:rsidRPr="00580A89">
      <w:rPr>
        <w:rFonts w:ascii="Times New Roman" w:hAnsi="Times New Roman"/>
        <w:sz w:val="24"/>
        <w:szCs w:val="24"/>
      </w:rPr>
      <w:fldChar w:fldCharType="begin"/>
    </w:r>
    <w:r w:rsidR="006D3AA9" w:rsidRPr="00580A89">
      <w:rPr>
        <w:rFonts w:ascii="Times New Roman" w:hAnsi="Times New Roman"/>
        <w:sz w:val="24"/>
        <w:szCs w:val="24"/>
      </w:rPr>
      <w:instrText>PAGE   \* MERGEFORMAT</w:instrText>
    </w:r>
    <w:r w:rsidRPr="00580A89">
      <w:rPr>
        <w:rFonts w:ascii="Times New Roman" w:hAnsi="Times New Roman"/>
        <w:sz w:val="24"/>
        <w:szCs w:val="24"/>
      </w:rPr>
      <w:fldChar w:fldCharType="separate"/>
    </w:r>
    <w:r w:rsidR="00C95FE7">
      <w:rPr>
        <w:rFonts w:ascii="Times New Roman" w:hAnsi="Times New Roman"/>
        <w:noProof/>
        <w:sz w:val="24"/>
        <w:szCs w:val="24"/>
      </w:rPr>
      <w:t>3</w:t>
    </w:r>
    <w:r w:rsidRPr="00580A8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03709"/>
    <w:multiLevelType w:val="hybridMultilevel"/>
    <w:tmpl w:val="4EC41200"/>
    <w:lvl w:ilvl="0" w:tplc="80522B3E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D4A"/>
    <w:rsid w:val="001F2D27"/>
    <w:rsid w:val="006D3AA9"/>
    <w:rsid w:val="00972C01"/>
    <w:rsid w:val="00B44D4A"/>
    <w:rsid w:val="00BF33F4"/>
    <w:rsid w:val="00C9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0520"/>
  <w15:docId w15:val="{2DDDC120-4814-41AA-A492-36982CD1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D4A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B44D4A"/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B44D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B44D4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B44D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B44D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44D4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4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44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1606</Words>
  <Characters>916</Characters>
  <Application>Microsoft Office Word</Application>
  <DocSecurity>0</DocSecurity>
  <Lines>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4</cp:revision>
  <cp:lastPrinted>2025-07-08T11:12:00Z</cp:lastPrinted>
  <dcterms:created xsi:type="dcterms:W3CDTF">2025-07-08T09:22:00Z</dcterms:created>
  <dcterms:modified xsi:type="dcterms:W3CDTF">2025-07-09T12:29:00Z</dcterms:modified>
</cp:coreProperties>
</file>